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523A6" w14:textId="58D15373" w:rsidR="00F66674" w:rsidRP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66674">
        <w:rPr>
          <w:rFonts w:ascii="Times New Roman" w:eastAsia="Times New Roman" w:hAnsi="Times New Roman" w:cs="Times New Roman"/>
          <w:b/>
          <w:bCs/>
          <w:sz w:val="28"/>
          <w:szCs w:val="28"/>
        </w:rPr>
        <w:t>February 19-21,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D113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66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WSG Legislative Seminar Agenda</w:t>
      </w:r>
      <w:r w:rsidR="00675D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-- DRAFT</w:t>
      </w:r>
      <w:r w:rsidRPr="00F66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1D56647" w14:textId="77777777" w:rsidR="00F66674" w:rsidRP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666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Madison Concourse Hotel</w:t>
      </w:r>
    </w:p>
    <w:p w14:paraId="52C19CDD" w14:textId="77777777" w:rsidR="00F66674" w:rsidRPr="00FA6EE6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14:paraId="68ABB9C7" w14:textId="6CAD3FE6" w:rsidR="00F66674" w:rsidRPr="00223B61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Sunday, February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B7F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.2023</w:t>
      </w:r>
    </w:p>
    <w:p w14:paraId="1F02EBED" w14:textId="5D041128" w:rsid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A7508B">
        <w:rPr>
          <w:rFonts w:ascii="Times New Roman" w:eastAsia="Times New Roman" w:hAnsi="Times New Roman" w:cs="Times New Roman"/>
        </w:rPr>
        <w:t>4:00 -</w:t>
      </w:r>
      <w:r>
        <w:rPr>
          <w:rFonts w:ascii="Times New Roman" w:eastAsia="Times New Roman" w:hAnsi="Times New Roman" w:cs="Times New Roman"/>
        </w:rPr>
        <w:t>-</w:t>
      </w:r>
      <w:r w:rsidRPr="00A7508B">
        <w:rPr>
          <w:rFonts w:ascii="Times New Roman" w:eastAsia="Times New Roman" w:hAnsi="Times New Roman" w:cs="Times New Roman"/>
        </w:rPr>
        <w:t>5:00 p.m.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  <w:b/>
          <w:bCs/>
        </w:rPr>
        <w:t xml:space="preserve">Registration </w:t>
      </w:r>
      <w:r w:rsidRPr="00A7508B">
        <w:rPr>
          <w:rFonts w:ascii="Times New Roman" w:eastAsia="Times New Roman" w:hAnsi="Times New Roman" w:cs="Times New Roman"/>
        </w:rPr>
        <w:t xml:space="preserve">– </w:t>
      </w:r>
      <w:r w:rsidR="0020240A">
        <w:rPr>
          <w:rFonts w:ascii="Times New Roman" w:eastAsia="Times New Roman" w:hAnsi="Times New Roman" w:cs="Times New Roman"/>
          <w:bCs/>
          <w:i/>
        </w:rPr>
        <w:t>Top of Grand Staircase</w:t>
      </w:r>
    </w:p>
    <w:p w14:paraId="001312DD" w14:textId="77777777" w:rsidR="00002021" w:rsidRPr="00A7508B" w:rsidRDefault="00002021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4E219466" w14:textId="70F91F86" w:rsidR="00F66674" w:rsidRPr="00A7508B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7508B">
        <w:rPr>
          <w:rFonts w:ascii="Times New Roman" w:eastAsia="Times New Roman" w:hAnsi="Times New Roman" w:cs="Times New Roman"/>
        </w:rPr>
        <w:t>5:00 – 6:</w:t>
      </w:r>
      <w:r>
        <w:rPr>
          <w:rFonts w:ascii="Times New Roman" w:eastAsia="Times New Roman" w:hAnsi="Times New Roman" w:cs="Times New Roman"/>
        </w:rPr>
        <w:t>00</w:t>
      </w:r>
      <w:r w:rsidRPr="00A7508B">
        <w:rPr>
          <w:rFonts w:ascii="Times New Roman" w:eastAsia="Times New Roman" w:hAnsi="Times New Roman" w:cs="Times New Roman"/>
        </w:rPr>
        <w:t xml:space="preserve"> p.m.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  <w:b/>
          <w:bCs/>
        </w:rPr>
        <w:t>WSG Meeting</w:t>
      </w:r>
      <w:r w:rsidRPr="00A7508B">
        <w:rPr>
          <w:rFonts w:ascii="Times New Roman" w:eastAsia="Times New Roman" w:hAnsi="Times New Roman" w:cs="Times New Roman"/>
        </w:rPr>
        <w:t xml:space="preserve"> – </w:t>
      </w:r>
      <w:r w:rsidR="0020240A">
        <w:rPr>
          <w:rFonts w:ascii="Times New Roman" w:eastAsia="Times New Roman" w:hAnsi="Times New Roman" w:cs="Times New Roman"/>
          <w:i/>
          <w:iCs/>
        </w:rPr>
        <w:t>Madison Ballroom</w:t>
      </w:r>
    </w:p>
    <w:p w14:paraId="561E5BC9" w14:textId="77777777" w:rsidR="00002021" w:rsidRDefault="00002021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7946FAD2" w14:textId="76C747E7" w:rsidR="00F66674" w:rsidRPr="00A7508B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</w:rPr>
        <w:t>6:00 p.m.</w:t>
      </w: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r w:rsidRPr="00A7508B">
        <w:rPr>
          <w:rFonts w:ascii="Times New Roman" w:eastAsia="Times New Roman" w:hAnsi="Times New Roman" w:cs="Times New Roman"/>
          <w:iCs/>
        </w:rPr>
        <w:tab/>
      </w:r>
      <w:r w:rsidRPr="00A7508B">
        <w:rPr>
          <w:rFonts w:ascii="Times New Roman" w:eastAsia="Times New Roman" w:hAnsi="Times New Roman" w:cs="Times New Roman"/>
          <w:b/>
          <w:iCs/>
        </w:rPr>
        <w:t>Dinner</w:t>
      </w:r>
      <w:r>
        <w:rPr>
          <w:rFonts w:ascii="Times New Roman" w:eastAsia="Times New Roman" w:hAnsi="Times New Roman" w:cs="Times New Roman"/>
          <w:b/>
          <w:iCs/>
        </w:rPr>
        <w:t xml:space="preserve"> on Your Own</w:t>
      </w:r>
    </w:p>
    <w:p w14:paraId="33114E77" w14:textId="77777777" w:rsidR="00F66674" w:rsidRPr="00C61427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</w:pPr>
    </w:p>
    <w:p w14:paraId="39FBEE97" w14:textId="78F0A0B7" w:rsidR="00F66674" w:rsidRDefault="00464C5C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Monday, February </w:t>
      </w:r>
      <w:r w:rsidR="004A5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2023</w:t>
      </w:r>
    </w:p>
    <w:p w14:paraId="6463F1D4" w14:textId="0F6ABA7A" w:rsidR="0020240A" w:rsidRPr="00A7508B" w:rsidRDefault="0020276E" w:rsidP="00202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7508B">
        <w:rPr>
          <w:rFonts w:ascii="Times New Roman" w:eastAsia="Times New Roman" w:hAnsi="Times New Roman" w:cs="Times New Roman"/>
        </w:rPr>
        <w:t>8:</w:t>
      </w:r>
      <w:r w:rsidR="00703F9D">
        <w:rPr>
          <w:rFonts w:ascii="Times New Roman" w:eastAsia="Times New Roman" w:hAnsi="Times New Roman" w:cs="Times New Roman"/>
        </w:rPr>
        <w:t>0</w:t>
      </w:r>
      <w:r w:rsidRPr="00A7508B">
        <w:rPr>
          <w:rFonts w:ascii="Times New Roman" w:eastAsia="Times New Roman" w:hAnsi="Times New Roman" w:cs="Times New Roman"/>
        </w:rPr>
        <w:t>0 – 9:</w:t>
      </w:r>
      <w:r w:rsidR="00703F9D">
        <w:rPr>
          <w:rFonts w:ascii="Times New Roman" w:eastAsia="Times New Roman" w:hAnsi="Times New Roman" w:cs="Times New Roman"/>
        </w:rPr>
        <w:t xml:space="preserve">00 </w:t>
      </w:r>
      <w:r w:rsidR="006143AB">
        <w:rPr>
          <w:rFonts w:ascii="Times New Roman" w:eastAsia="Times New Roman" w:hAnsi="Times New Roman" w:cs="Times New Roman"/>
        </w:rPr>
        <w:t>a.m.</w:t>
      </w:r>
      <w:r w:rsidR="00703F9D">
        <w:rPr>
          <w:rFonts w:ascii="Times New Roman" w:eastAsia="Times New Roman" w:hAnsi="Times New Roman" w:cs="Times New Roman"/>
        </w:rPr>
        <w:t xml:space="preserve">  </w:t>
      </w:r>
      <w:r w:rsidR="00675D8D">
        <w:rPr>
          <w:rFonts w:ascii="Times New Roman" w:eastAsia="Times New Roman" w:hAnsi="Times New Roman" w:cs="Times New Roman"/>
        </w:rPr>
        <w:tab/>
      </w:r>
      <w:r w:rsidR="00675D8D">
        <w:rPr>
          <w:rFonts w:ascii="Times New Roman" w:eastAsia="Times New Roman" w:hAnsi="Times New Roman" w:cs="Times New Roman"/>
        </w:rPr>
        <w:tab/>
        <w:t xml:space="preserve">Registration – </w:t>
      </w:r>
      <w:r w:rsidR="0020240A">
        <w:rPr>
          <w:rFonts w:ascii="Times New Roman" w:eastAsia="Times New Roman" w:hAnsi="Times New Roman" w:cs="Times New Roman"/>
          <w:bCs/>
          <w:i/>
        </w:rPr>
        <w:t>Top of Grand Staircase</w:t>
      </w:r>
    </w:p>
    <w:p w14:paraId="35667441" w14:textId="77777777" w:rsidR="00675D8D" w:rsidRPr="00675D8D" w:rsidRDefault="00675D8D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10FCFC03" w14:textId="2B85B158" w:rsidR="00F66674" w:rsidRPr="00A7508B" w:rsidRDefault="00703F9D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7508B">
        <w:rPr>
          <w:rFonts w:ascii="Times New Roman" w:eastAsia="Times New Roman" w:hAnsi="Times New Roman" w:cs="Times New Roman"/>
        </w:rPr>
        <w:t>8:</w:t>
      </w:r>
      <w:r>
        <w:rPr>
          <w:rFonts w:ascii="Times New Roman" w:eastAsia="Times New Roman" w:hAnsi="Times New Roman" w:cs="Times New Roman"/>
        </w:rPr>
        <w:t>0</w:t>
      </w:r>
      <w:r w:rsidRPr="00A7508B">
        <w:rPr>
          <w:rFonts w:ascii="Times New Roman" w:eastAsia="Times New Roman" w:hAnsi="Times New Roman" w:cs="Times New Roman"/>
        </w:rPr>
        <w:t>0 – 9:</w:t>
      </w:r>
      <w:r>
        <w:rPr>
          <w:rFonts w:ascii="Times New Roman" w:eastAsia="Times New Roman" w:hAnsi="Times New Roman" w:cs="Times New Roman"/>
        </w:rPr>
        <w:t xml:space="preserve">00 </w:t>
      </w:r>
      <w:r w:rsidR="006143AB">
        <w:rPr>
          <w:rFonts w:ascii="Times New Roman" w:eastAsia="Times New Roman" w:hAnsi="Times New Roman" w:cs="Times New Roman"/>
        </w:rPr>
        <w:t>a.m.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="00F66674" w:rsidRPr="00A7508B">
        <w:rPr>
          <w:rFonts w:ascii="Times New Roman" w:eastAsia="Times New Roman" w:hAnsi="Times New Roman" w:cs="Times New Roman"/>
        </w:rPr>
        <w:t>.</w:t>
      </w:r>
      <w:proofErr w:type="gramEnd"/>
      <w:r w:rsidR="00F66674" w:rsidRPr="00A7508B">
        <w:rPr>
          <w:rFonts w:ascii="Times New Roman" w:eastAsia="Times New Roman" w:hAnsi="Times New Roman" w:cs="Times New Roman"/>
        </w:rPr>
        <w:t xml:space="preserve"> </w:t>
      </w:r>
      <w:r w:rsidR="00F66674" w:rsidRPr="00A7508B">
        <w:rPr>
          <w:rFonts w:ascii="Times New Roman" w:eastAsia="Times New Roman" w:hAnsi="Times New Roman" w:cs="Times New Roman"/>
        </w:rPr>
        <w:tab/>
      </w:r>
      <w:r w:rsidR="00F66674" w:rsidRPr="00A7508B">
        <w:rPr>
          <w:rFonts w:ascii="Times New Roman" w:eastAsia="Times New Roman" w:hAnsi="Times New Roman" w:cs="Times New Roman"/>
        </w:rPr>
        <w:tab/>
      </w:r>
      <w:r w:rsidR="00F66674" w:rsidRPr="00A7508B">
        <w:rPr>
          <w:rFonts w:ascii="Times New Roman" w:eastAsia="Times New Roman" w:hAnsi="Times New Roman" w:cs="Times New Roman"/>
          <w:b/>
          <w:bCs/>
        </w:rPr>
        <w:t xml:space="preserve">Breakfast -- </w:t>
      </w:r>
      <w:r w:rsidR="00F66674" w:rsidRPr="00A7508B">
        <w:rPr>
          <w:rFonts w:ascii="Times New Roman" w:eastAsia="Times New Roman" w:hAnsi="Times New Roman" w:cs="Times New Roman"/>
          <w:i/>
          <w:iCs/>
        </w:rPr>
        <w:t>Wisconsin Ballroom</w:t>
      </w:r>
    </w:p>
    <w:p w14:paraId="04776820" w14:textId="77777777" w:rsidR="00F66674" w:rsidRPr="00AA3CB1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3E24DB1" w14:textId="5DBA36A5" w:rsidR="00F66674" w:rsidRPr="00A7508B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7508B">
        <w:rPr>
          <w:rFonts w:ascii="Times New Roman" w:eastAsia="Times New Roman" w:hAnsi="Times New Roman" w:cs="Times New Roman"/>
        </w:rPr>
        <w:t>9:00 – 9:05 a.m.</w:t>
      </w:r>
      <w:r w:rsidRPr="00A7508B">
        <w:rPr>
          <w:rFonts w:ascii="Times New Roman" w:eastAsia="Times New Roman" w:hAnsi="Times New Roman" w:cs="Times New Roman"/>
        </w:rPr>
        <w:tab/>
      </w:r>
      <w:r w:rsidR="00464C5C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  <w:b/>
          <w:bCs/>
        </w:rPr>
        <w:t xml:space="preserve">Welcome by </w:t>
      </w:r>
      <w:r>
        <w:rPr>
          <w:rFonts w:ascii="Times New Roman" w:eastAsia="Times New Roman" w:hAnsi="Times New Roman" w:cs="Times New Roman"/>
          <w:b/>
          <w:bCs/>
        </w:rPr>
        <w:t>Katrina Willis</w:t>
      </w:r>
      <w:r w:rsidRPr="00A7508B">
        <w:rPr>
          <w:rFonts w:ascii="Times New Roman" w:eastAsia="Times New Roman" w:hAnsi="Times New Roman" w:cs="Times New Roman"/>
        </w:rPr>
        <w:t>, WSG President –</w:t>
      </w:r>
      <w:r w:rsidRPr="00A7508B">
        <w:rPr>
          <w:rFonts w:ascii="Times New Roman" w:eastAsia="Times New Roman" w:hAnsi="Times New Roman" w:cs="Times New Roman"/>
          <w:i/>
        </w:rPr>
        <w:t xml:space="preserve"> </w:t>
      </w:r>
      <w:r w:rsidR="0020240A">
        <w:rPr>
          <w:rFonts w:ascii="Times New Roman" w:eastAsia="Times New Roman" w:hAnsi="Times New Roman" w:cs="Times New Roman"/>
          <w:i/>
        </w:rPr>
        <w:t>Madison Ballroom</w:t>
      </w:r>
    </w:p>
    <w:p w14:paraId="4BCB76BC" w14:textId="77777777" w:rsidR="00F66674" w:rsidRPr="00A7508B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796F8D1" w14:textId="7653D968" w:rsid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7508B">
        <w:rPr>
          <w:rFonts w:ascii="Times New Roman" w:eastAsia="Times New Roman" w:hAnsi="Times New Roman" w:cs="Times New Roman"/>
          <w:bCs/>
        </w:rPr>
        <w:t>9:05 – 9:20 a.m.</w:t>
      </w:r>
      <w:r w:rsidRPr="00A7508B">
        <w:rPr>
          <w:rFonts w:ascii="Times New Roman" w:eastAsia="Times New Roman" w:hAnsi="Times New Roman" w:cs="Times New Roman"/>
          <w:b/>
          <w:bCs/>
        </w:rPr>
        <w:tab/>
      </w:r>
      <w:r w:rsidR="00464C5C">
        <w:rPr>
          <w:rFonts w:ascii="Times New Roman" w:eastAsia="Times New Roman" w:hAnsi="Times New Roman" w:cs="Times New Roman"/>
          <w:b/>
          <w:bCs/>
        </w:rPr>
        <w:tab/>
      </w:r>
      <w:r w:rsidRPr="00A7508B">
        <w:rPr>
          <w:rFonts w:ascii="Times New Roman" w:eastAsia="Times New Roman" w:hAnsi="Times New Roman" w:cs="Times New Roman"/>
          <w:b/>
          <w:bCs/>
        </w:rPr>
        <w:tab/>
      </w:r>
      <w:r w:rsidR="00675D8D">
        <w:rPr>
          <w:rFonts w:ascii="Times New Roman" w:eastAsia="Times New Roman" w:hAnsi="Times New Roman" w:cs="Times New Roman"/>
          <w:b/>
          <w:bCs/>
        </w:rPr>
        <w:t>Possible Visit by Governor/Lt. Governor/State Elected Official</w:t>
      </w:r>
    </w:p>
    <w:p w14:paraId="2639D64F" w14:textId="77777777" w:rsidR="003C7165" w:rsidRDefault="003C7165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9C86212" w14:textId="6A5D0568" w:rsidR="003C7165" w:rsidRPr="00A7508B" w:rsidRDefault="003C7165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A7508B">
        <w:rPr>
          <w:rFonts w:ascii="Times New Roman" w:eastAsia="Times New Roman" w:hAnsi="Times New Roman" w:cs="Times New Roman"/>
          <w:bCs/>
        </w:rPr>
        <w:t xml:space="preserve">9:20 – </w:t>
      </w:r>
      <w:r>
        <w:rPr>
          <w:rFonts w:ascii="Times New Roman" w:eastAsia="Times New Roman" w:hAnsi="Times New Roman" w:cs="Times New Roman"/>
          <w:bCs/>
        </w:rPr>
        <w:t>9:</w:t>
      </w:r>
      <w:r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 xml:space="preserve">0 </w:t>
      </w:r>
      <w:r w:rsidR="006143AB">
        <w:rPr>
          <w:rFonts w:ascii="Times New Roman" w:eastAsia="Times New Roman" w:hAnsi="Times New Roman" w:cs="Times New Roman"/>
          <w:bCs/>
        </w:rPr>
        <w:t>a.</w:t>
      </w:r>
      <w:r w:rsidR="006143AB" w:rsidRPr="00A7508B">
        <w:rPr>
          <w:rFonts w:ascii="Times New Roman" w:eastAsia="Times New Roman" w:hAnsi="Times New Roman" w:cs="Times New Roman"/>
          <w:bCs/>
        </w:rPr>
        <w:t>m.</w:t>
      </w:r>
      <w:r>
        <w:rPr>
          <w:rFonts w:ascii="Times New Roman" w:eastAsia="Times New Roman" w:hAnsi="Times New Roman" w:cs="Times New Roman"/>
          <w:bCs/>
        </w:rPr>
        <w:tab/>
        <w:t xml:space="preserve">                          </w:t>
      </w:r>
      <w:r w:rsidRPr="00A7508B">
        <w:rPr>
          <w:rFonts w:ascii="Times New Roman" w:eastAsia="Times New Roman" w:hAnsi="Times New Roman" w:cs="Times New Roman"/>
          <w:b/>
          <w:bCs/>
        </w:rPr>
        <w:t>Break</w:t>
      </w:r>
    </w:p>
    <w:p w14:paraId="55D440B1" w14:textId="77777777" w:rsidR="00F66674" w:rsidRPr="00A7508B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</w:p>
    <w:p w14:paraId="297A8040" w14:textId="24E10D67" w:rsidR="00F66674" w:rsidRDefault="003C7165" w:rsidP="00675D8D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</w:rPr>
        <w:t>9:3</w:t>
      </w:r>
      <w:r w:rsidR="00F66674" w:rsidRPr="00A7508B">
        <w:rPr>
          <w:rFonts w:ascii="Times New Roman" w:eastAsia="Times New Roman" w:hAnsi="Times New Roman" w:cs="Times New Roman"/>
          <w:bCs/>
        </w:rPr>
        <w:t xml:space="preserve">0 – </w:t>
      </w:r>
      <w:r w:rsidR="00F66674">
        <w:rPr>
          <w:rFonts w:ascii="Times New Roman" w:eastAsia="Times New Roman" w:hAnsi="Times New Roman" w:cs="Times New Roman"/>
          <w:bCs/>
        </w:rPr>
        <w:t>9:</w:t>
      </w:r>
      <w:r>
        <w:rPr>
          <w:rFonts w:ascii="Times New Roman" w:eastAsia="Times New Roman" w:hAnsi="Times New Roman" w:cs="Times New Roman"/>
          <w:bCs/>
        </w:rPr>
        <w:t>5</w:t>
      </w:r>
      <w:r w:rsidR="00675D8D">
        <w:rPr>
          <w:rFonts w:ascii="Times New Roman" w:eastAsia="Times New Roman" w:hAnsi="Times New Roman" w:cs="Times New Roman"/>
          <w:bCs/>
        </w:rPr>
        <w:t>0</w:t>
      </w:r>
      <w:r w:rsidR="00F66674">
        <w:rPr>
          <w:rFonts w:ascii="Times New Roman" w:eastAsia="Times New Roman" w:hAnsi="Times New Roman" w:cs="Times New Roman"/>
          <w:bCs/>
        </w:rPr>
        <w:t xml:space="preserve"> a.</w:t>
      </w:r>
      <w:r w:rsidR="00F66674" w:rsidRPr="00A7508B">
        <w:rPr>
          <w:rFonts w:ascii="Times New Roman" w:eastAsia="Times New Roman" w:hAnsi="Times New Roman" w:cs="Times New Roman"/>
          <w:bCs/>
        </w:rPr>
        <w:t xml:space="preserve">m. </w:t>
      </w:r>
      <w:r w:rsidR="00F66674" w:rsidRPr="00A7508B">
        <w:rPr>
          <w:rFonts w:ascii="Times New Roman" w:eastAsia="Times New Roman" w:hAnsi="Times New Roman" w:cs="Times New Roman"/>
          <w:bCs/>
        </w:rPr>
        <w:tab/>
      </w:r>
      <w:r w:rsidR="00675D8D">
        <w:rPr>
          <w:rFonts w:ascii="Times New Roman" w:eastAsia="Times New Roman" w:hAnsi="Times New Roman" w:cs="Times New Roman"/>
          <w:b/>
          <w:bCs/>
        </w:rPr>
        <w:t>Dr. Morna Foy, WTCS President</w:t>
      </w:r>
    </w:p>
    <w:p w14:paraId="5B96D61D" w14:textId="77777777" w:rsid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</w:p>
    <w:p w14:paraId="44A0FF96" w14:textId="5F22C911" w:rsidR="00F66674" w:rsidRPr="00A7508B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</w:rPr>
        <w:t>9:</w:t>
      </w:r>
      <w:r w:rsidR="003C7165">
        <w:rPr>
          <w:rFonts w:ascii="Times New Roman" w:eastAsia="Times New Roman" w:hAnsi="Times New Roman" w:cs="Times New Roman"/>
          <w:bCs/>
        </w:rPr>
        <w:t>5</w:t>
      </w:r>
      <w:r>
        <w:rPr>
          <w:rFonts w:ascii="Times New Roman" w:eastAsia="Times New Roman" w:hAnsi="Times New Roman" w:cs="Times New Roman"/>
          <w:bCs/>
        </w:rPr>
        <w:t>0</w:t>
      </w:r>
      <w:r w:rsidR="003C7165">
        <w:rPr>
          <w:rFonts w:ascii="Times New Roman" w:eastAsia="Times New Roman" w:hAnsi="Times New Roman" w:cs="Times New Roman"/>
          <w:bCs/>
        </w:rPr>
        <w:t xml:space="preserve"> </w:t>
      </w:r>
      <w:r w:rsidR="003C7165" w:rsidRPr="00A7508B">
        <w:rPr>
          <w:rFonts w:ascii="Times New Roman" w:eastAsia="Times New Roman" w:hAnsi="Times New Roman" w:cs="Times New Roman"/>
          <w:bCs/>
        </w:rPr>
        <w:t>–</w:t>
      </w:r>
      <w:r w:rsidR="00675D8D">
        <w:rPr>
          <w:rFonts w:ascii="Times New Roman" w:eastAsia="Times New Roman" w:hAnsi="Times New Roman" w:cs="Times New Roman"/>
          <w:bCs/>
        </w:rPr>
        <w:t xml:space="preserve"> </w:t>
      </w:r>
      <w:r w:rsidR="003C7165" w:rsidRPr="00A7508B">
        <w:rPr>
          <w:rFonts w:ascii="Times New Roman" w:eastAsia="Times New Roman" w:hAnsi="Times New Roman" w:cs="Times New Roman"/>
          <w:bCs/>
        </w:rPr>
        <w:t>10</w:t>
      </w:r>
      <w:r w:rsidR="003C7165">
        <w:rPr>
          <w:rFonts w:ascii="Times New Roman" w:eastAsia="Times New Roman" w:hAnsi="Times New Roman" w:cs="Times New Roman"/>
          <w:bCs/>
        </w:rPr>
        <w:t>:0</w:t>
      </w:r>
      <w:r w:rsidR="003C7165" w:rsidRPr="00A7508B">
        <w:rPr>
          <w:rFonts w:ascii="Times New Roman" w:eastAsia="Times New Roman" w:hAnsi="Times New Roman" w:cs="Times New Roman"/>
          <w:bCs/>
        </w:rPr>
        <w:t>0 a.m.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675D8D">
        <w:rPr>
          <w:rFonts w:ascii="Times New Roman" w:eastAsia="Times New Roman" w:hAnsi="Times New Roman" w:cs="Times New Roman"/>
          <w:b/>
          <w:bCs/>
        </w:rPr>
        <w:t>Megan Bahr, WTCS Board Member and WSG Member</w:t>
      </w:r>
    </w:p>
    <w:p w14:paraId="6F79EA4B" w14:textId="77777777" w:rsidR="00F66674" w:rsidRPr="004E1122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14:paraId="41380BE3" w14:textId="197484DC" w:rsidR="00F66674" w:rsidRPr="00A7508B" w:rsidRDefault="00F66674" w:rsidP="00601149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 w:rsidRPr="00A7508B">
        <w:rPr>
          <w:rFonts w:ascii="Times New Roman" w:eastAsia="Times New Roman" w:hAnsi="Times New Roman" w:cs="Times New Roman"/>
          <w:bCs/>
        </w:rPr>
        <w:t>10:</w:t>
      </w:r>
      <w:r w:rsidR="00601149">
        <w:rPr>
          <w:rFonts w:ascii="Times New Roman" w:eastAsia="Times New Roman" w:hAnsi="Times New Roman" w:cs="Times New Roman"/>
          <w:bCs/>
        </w:rPr>
        <w:t>0</w:t>
      </w:r>
      <w:r w:rsidRPr="00A7508B">
        <w:rPr>
          <w:rFonts w:ascii="Times New Roman" w:eastAsia="Times New Roman" w:hAnsi="Times New Roman" w:cs="Times New Roman"/>
          <w:bCs/>
        </w:rPr>
        <w:t xml:space="preserve">0 – 11:15 a.m. </w:t>
      </w:r>
      <w:r w:rsidRPr="00A7508B">
        <w:rPr>
          <w:rFonts w:ascii="Times New Roman" w:eastAsia="Times New Roman" w:hAnsi="Times New Roman" w:cs="Times New Roman"/>
          <w:bCs/>
        </w:rPr>
        <w:tab/>
      </w:r>
      <w:r w:rsidR="00601149">
        <w:rPr>
          <w:rFonts w:ascii="Times New Roman" w:eastAsia="Times New Roman" w:hAnsi="Times New Roman" w:cs="Times New Roman"/>
          <w:b/>
          <w:bCs/>
        </w:rPr>
        <w:t>L</w:t>
      </w:r>
      <w:r w:rsidR="00601149">
        <w:rPr>
          <w:rFonts w:ascii="Times New Roman" w:eastAsia="Times New Roman" w:hAnsi="Times New Roman" w:cs="Times New Roman"/>
          <w:bCs/>
        </w:rPr>
        <w:t>eadership Speaker</w:t>
      </w:r>
      <w:r w:rsidR="00097E79">
        <w:rPr>
          <w:rFonts w:ascii="Times New Roman" w:eastAsia="Times New Roman" w:hAnsi="Times New Roman" w:cs="Times New Roman"/>
          <w:bCs/>
        </w:rPr>
        <w:t xml:space="preserve">- </w:t>
      </w:r>
      <w:r w:rsidR="00097E79" w:rsidRPr="00097E79">
        <w:rPr>
          <w:rFonts w:ascii="Times New Roman" w:eastAsia="Times New Roman" w:hAnsi="Times New Roman" w:cs="Times New Roman"/>
          <w:bCs/>
        </w:rPr>
        <w:t>Sahil Punamia</w:t>
      </w:r>
    </w:p>
    <w:p w14:paraId="3ABFA4AC" w14:textId="77777777" w:rsidR="00F66674" w:rsidRPr="00FD2AAF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51D29C2" w14:textId="30386F23" w:rsid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1</w:t>
      </w:r>
      <w:r w:rsidRPr="00A7508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:</w:t>
      </w:r>
      <w:r w:rsidR="00601149">
        <w:rPr>
          <w:rFonts w:ascii="Times New Roman" w:eastAsia="Times New Roman" w:hAnsi="Times New Roman" w:cs="Times New Roman"/>
        </w:rPr>
        <w:t>30 a.m.</w:t>
      </w:r>
      <w:r w:rsidRPr="00A7508B">
        <w:rPr>
          <w:rFonts w:ascii="Times New Roman" w:eastAsia="Times New Roman" w:hAnsi="Times New Roman" w:cs="Times New Roman"/>
        </w:rPr>
        <w:t xml:space="preserve"> – 12:</w:t>
      </w:r>
      <w:r w:rsidR="00601149">
        <w:rPr>
          <w:rFonts w:ascii="Times New Roman" w:eastAsia="Times New Roman" w:hAnsi="Times New Roman" w:cs="Times New Roman"/>
        </w:rPr>
        <w:t>15</w:t>
      </w:r>
      <w:r w:rsidRPr="00A7508B">
        <w:rPr>
          <w:rFonts w:ascii="Times New Roman" w:eastAsia="Times New Roman" w:hAnsi="Times New Roman" w:cs="Times New Roman"/>
        </w:rPr>
        <w:t xml:space="preserve"> p.m.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  <w:b/>
        </w:rPr>
        <w:t>Lunch</w:t>
      </w:r>
      <w:r w:rsidRPr="00A7508B">
        <w:rPr>
          <w:rFonts w:ascii="Times New Roman" w:eastAsia="Times New Roman" w:hAnsi="Times New Roman" w:cs="Times New Roman"/>
        </w:rPr>
        <w:t xml:space="preserve"> </w:t>
      </w:r>
      <w:r w:rsidRPr="00A7508B">
        <w:rPr>
          <w:rFonts w:ascii="Times New Roman" w:eastAsia="Times New Roman" w:hAnsi="Times New Roman" w:cs="Times New Roman"/>
          <w:b/>
          <w:bCs/>
        </w:rPr>
        <w:t>Buffet</w:t>
      </w:r>
      <w:r w:rsidRPr="00A7508B">
        <w:rPr>
          <w:rFonts w:ascii="Times New Roman" w:eastAsia="Times New Roman" w:hAnsi="Times New Roman" w:cs="Times New Roman"/>
        </w:rPr>
        <w:t xml:space="preserve">* -- </w:t>
      </w:r>
      <w:r w:rsidRPr="00A7508B">
        <w:rPr>
          <w:rFonts w:ascii="Times New Roman" w:eastAsia="Times New Roman" w:hAnsi="Times New Roman" w:cs="Times New Roman"/>
          <w:i/>
          <w:iCs/>
        </w:rPr>
        <w:t>Wisconsin Ballroo</w:t>
      </w:r>
      <w:r w:rsidR="00601149">
        <w:rPr>
          <w:rFonts w:ascii="Times New Roman" w:eastAsia="Times New Roman" w:hAnsi="Times New Roman" w:cs="Times New Roman"/>
          <w:i/>
          <w:iCs/>
        </w:rPr>
        <w:t>m</w:t>
      </w:r>
    </w:p>
    <w:p w14:paraId="00B2AB54" w14:textId="77777777" w:rsidR="00601149" w:rsidRPr="00601149" w:rsidRDefault="00601149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CAC06C" w14:textId="1B7421B2" w:rsidR="00601149" w:rsidRPr="00601149" w:rsidRDefault="00601149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11:30 a.m. -- 12:15 p.m.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Advisor Meeting </w:t>
      </w:r>
    </w:p>
    <w:p w14:paraId="2AD7D810" w14:textId="77777777" w:rsidR="00F66674" w:rsidRPr="00A7508B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889676" w14:textId="3C4DCB74" w:rsid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7508B">
        <w:rPr>
          <w:rFonts w:ascii="Times New Roman" w:eastAsia="Times New Roman" w:hAnsi="Times New Roman" w:cs="Times New Roman"/>
        </w:rPr>
        <w:t>12:</w:t>
      </w:r>
      <w:r w:rsidR="00601149">
        <w:rPr>
          <w:rFonts w:ascii="Times New Roman" w:eastAsia="Times New Roman" w:hAnsi="Times New Roman" w:cs="Times New Roman"/>
        </w:rPr>
        <w:t>20</w:t>
      </w:r>
      <w:r w:rsidRPr="00A7508B">
        <w:rPr>
          <w:rFonts w:ascii="Times New Roman" w:eastAsia="Times New Roman" w:hAnsi="Times New Roman" w:cs="Times New Roman"/>
        </w:rPr>
        <w:t xml:space="preserve"> – </w:t>
      </w:r>
      <w:r w:rsidR="006F2A1E">
        <w:rPr>
          <w:rFonts w:ascii="Times New Roman" w:eastAsia="Times New Roman" w:hAnsi="Times New Roman" w:cs="Times New Roman"/>
        </w:rPr>
        <w:t>1:00</w:t>
      </w:r>
      <w:r w:rsidRPr="00A7508B">
        <w:rPr>
          <w:rFonts w:ascii="Times New Roman" w:eastAsia="Times New Roman" w:hAnsi="Times New Roman" w:cs="Times New Roman"/>
        </w:rPr>
        <w:t xml:space="preserve"> </w:t>
      </w:r>
      <w:r w:rsidR="00601149">
        <w:rPr>
          <w:rFonts w:ascii="Times New Roman" w:eastAsia="Times New Roman" w:hAnsi="Times New Roman" w:cs="Times New Roman"/>
        </w:rPr>
        <w:t>p.m.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  <w:b/>
        </w:rPr>
        <w:tab/>
      </w:r>
      <w:r w:rsidR="006F2A1E">
        <w:rPr>
          <w:rFonts w:ascii="Times New Roman" w:eastAsia="Times New Roman" w:hAnsi="Times New Roman" w:cs="Times New Roman"/>
          <w:b/>
        </w:rPr>
        <w:t xml:space="preserve">OER Panel- </w:t>
      </w:r>
    </w:p>
    <w:p w14:paraId="42E7EFE1" w14:textId="77777777" w:rsidR="006143AB" w:rsidRPr="0036333F" w:rsidRDefault="006143AB" w:rsidP="00614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333F">
        <w:rPr>
          <w:rFonts w:ascii="Times New Roman" w:eastAsia="Times New Roman" w:hAnsi="Times New Roman" w:cs="Times New Roman"/>
        </w:rPr>
        <w:t xml:space="preserve">Rachel Becker, Copyright and Open Educational Resources Librarian, Madison College </w:t>
      </w:r>
    </w:p>
    <w:p w14:paraId="56EA60FB" w14:textId="77777777" w:rsidR="006143AB" w:rsidRPr="0036333F" w:rsidRDefault="006143AB" w:rsidP="00614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333F">
        <w:rPr>
          <w:rFonts w:ascii="Times New Roman" w:eastAsia="Times New Roman" w:hAnsi="Times New Roman" w:cs="Times New Roman"/>
        </w:rPr>
        <w:t xml:space="preserve">Thomas </w:t>
      </w:r>
      <w:proofErr w:type="spellStart"/>
      <w:r w:rsidRPr="0036333F">
        <w:rPr>
          <w:rFonts w:ascii="Times New Roman" w:eastAsia="Times New Roman" w:hAnsi="Times New Roman" w:cs="Times New Roman"/>
        </w:rPr>
        <w:t>Kalluvila</w:t>
      </w:r>
      <w:proofErr w:type="spellEnd"/>
      <w:r w:rsidRPr="0036333F">
        <w:rPr>
          <w:rFonts w:ascii="Times New Roman" w:eastAsia="Times New Roman" w:hAnsi="Times New Roman" w:cs="Times New Roman"/>
        </w:rPr>
        <w:t xml:space="preserve">, Open Access Team Chair, Milwaukee Area Technical College </w:t>
      </w:r>
    </w:p>
    <w:p w14:paraId="789759A4" w14:textId="77777777" w:rsidR="006143AB" w:rsidRPr="0036333F" w:rsidRDefault="006143AB" w:rsidP="00614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333F">
        <w:rPr>
          <w:rFonts w:ascii="Times New Roman" w:eastAsia="Times New Roman" w:hAnsi="Times New Roman" w:cs="Times New Roman"/>
        </w:rPr>
        <w:t xml:space="preserve">Cindy Domaika, Manager of Open and Inclusive Academics, Nicolet College </w:t>
      </w:r>
    </w:p>
    <w:p w14:paraId="6156EE53" w14:textId="77777777" w:rsidR="006143AB" w:rsidRPr="0036333F" w:rsidRDefault="006143AB" w:rsidP="00614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333F">
        <w:rPr>
          <w:rFonts w:ascii="Times New Roman" w:eastAsia="Times New Roman" w:hAnsi="Times New Roman" w:cs="Times New Roman"/>
        </w:rPr>
        <w:t>Hilary Barker, Education Director of Strategy &amp; Improvement, Wisconsin Technical College System</w:t>
      </w:r>
    </w:p>
    <w:p w14:paraId="5F01C8D5" w14:textId="77777777" w:rsidR="006143AB" w:rsidRPr="0036333F" w:rsidRDefault="006143AB" w:rsidP="00614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333F">
        <w:rPr>
          <w:rFonts w:ascii="Times New Roman" w:eastAsia="Times New Roman" w:hAnsi="Times New Roman" w:cs="Times New Roman"/>
        </w:rPr>
        <w:t>Ezra Johnson, Student, Blackhawk Technical College</w:t>
      </w:r>
    </w:p>
    <w:p w14:paraId="0F82EB66" w14:textId="77777777" w:rsidR="006143AB" w:rsidRPr="00A7508B" w:rsidRDefault="006143AB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58D70F" w14:textId="77777777" w:rsidR="00F66674" w:rsidRPr="005C2C69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C3F2320" w14:textId="50ACC0CA" w:rsidR="00F66674" w:rsidRPr="00455998" w:rsidRDefault="00601149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F66674" w:rsidRPr="00455998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50</w:t>
      </w:r>
      <w:r w:rsidR="00F66674" w:rsidRPr="00455998">
        <w:rPr>
          <w:rFonts w:ascii="Times New Roman" w:eastAsia="Times New Roman" w:hAnsi="Times New Roman" w:cs="Times New Roman"/>
        </w:rPr>
        <w:t xml:space="preserve"> – 1:</w:t>
      </w:r>
      <w:r w:rsidR="00464C5C">
        <w:rPr>
          <w:rFonts w:ascii="Times New Roman" w:eastAsia="Times New Roman" w:hAnsi="Times New Roman" w:cs="Times New Roman"/>
        </w:rPr>
        <w:t>0</w:t>
      </w:r>
      <w:r w:rsidR="00F66674" w:rsidRPr="00455998">
        <w:rPr>
          <w:rFonts w:ascii="Times New Roman" w:eastAsia="Times New Roman" w:hAnsi="Times New Roman" w:cs="Times New Roman"/>
        </w:rPr>
        <w:t>0 p.m.</w:t>
      </w:r>
      <w:r w:rsidR="00F66674" w:rsidRPr="00455998">
        <w:rPr>
          <w:rFonts w:ascii="Times New Roman" w:eastAsia="Times New Roman" w:hAnsi="Times New Roman" w:cs="Times New Roman"/>
        </w:rPr>
        <w:tab/>
      </w:r>
      <w:r w:rsidR="00F66674" w:rsidRPr="00455998">
        <w:rPr>
          <w:rFonts w:ascii="Times New Roman" w:eastAsia="Times New Roman" w:hAnsi="Times New Roman" w:cs="Times New Roman"/>
        </w:rPr>
        <w:tab/>
      </w:r>
      <w:r w:rsidR="00F66674" w:rsidRPr="00455998">
        <w:rPr>
          <w:rFonts w:ascii="Times New Roman" w:eastAsia="Times New Roman" w:hAnsi="Times New Roman" w:cs="Times New Roman"/>
          <w:b/>
        </w:rPr>
        <w:t>Break</w:t>
      </w:r>
    </w:p>
    <w:p w14:paraId="1D338A2C" w14:textId="77777777" w:rsidR="00F66674" w:rsidRPr="00646E7A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4183BA47" w14:textId="77777777" w:rsidR="006143AB" w:rsidRDefault="006143AB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459F2E" w14:textId="77777777" w:rsidR="006143AB" w:rsidRDefault="006143AB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663AB0" w14:textId="77777777" w:rsidR="006143AB" w:rsidRDefault="006143AB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84C9B" w14:textId="77777777" w:rsidR="006143AB" w:rsidRDefault="006143AB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488416" w14:textId="23E633A7" w:rsid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7508B">
        <w:rPr>
          <w:rFonts w:ascii="Times New Roman" w:eastAsia="Times New Roman" w:hAnsi="Times New Roman" w:cs="Times New Roman"/>
        </w:rPr>
        <w:t>1:</w:t>
      </w:r>
      <w:r w:rsidR="00464C5C">
        <w:rPr>
          <w:rFonts w:ascii="Times New Roman" w:eastAsia="Times New Roman" w:hAnsi="Times New Roman" w:cs="Times New Roman"/>
        </w:rPr>
        <w:t>0</w:t>
      </w:r>
      <w:r w:rsidRPr="00A7508B">
        <w:rPr>
          <w:rFonts w:ascii="Times New Roman" w:eastAsia="Times New Roman" w:hAnsi="Times New Roman" w:cs="Times New Roman"/>
        </w:rPr>
        <w:t xml:space="preserve">0 – </w:t>
      </w:r>
      <w:r w:rsidR="009D4DD8">
        <w:rPr>
          <w:rFonts w:ascii="Times New Roman" w:eastAsia="Times New Roman" w:hAnsi="Times New Roman" w:cs="Times New Roman"/>
        </w:rPr>
        <w:t>2</w:t>
      </w:r>
      <w:r w:rsidRPr="00A7508B">
        <w:rPr>
          <w:rFonts w:ascii="Times New Roman" w:eastAsia="Times New Roman" w:hAnsi="Times New Roman" w:cs="Times New Roman"/>
        </w:rPr>
        <w:t>:</w:t>
      </w:r>
      <w:r w:rsidR="009D4DD8">
        <w:rPr>
          <w:rFonts w:ascii="Times New Roman" w:eastAsia="Times New Roman" w:hAnsi="Times New Roman" w:cs="Times New Roman"/>
        </w:rPr>
        <w:t>3</w:t>
      </w:r>
      <w:r w:rsidRPr="00A7508B">
        <w:rPr>
          <w:rFonts w:ascii="Times New Roman" w:eastAsia="Times New Roman" w:hAnsi="Times New Roman" w:cs="Times New Roman"/>
        </w:rPr>
        <w:t>0 p.m.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D76A2">
        <w:rPr>
          <w:rFonts w:ascii="Times New Roman" w:eastAsia="Times New Roman" w:hAnsi="Times New Roman" w:cs="Times New Roman"/>
          <w:b/>
        </w:rPr>
        <w:t>Lobby Games</w:t>
      </w:r>
    </w:p>
    <w:p w14:paraId="1C9D8781" w14:textId="77777777" w:rsidR="00F66674" w:rsidRPr="00EE522D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62642C23" w14:textId="357BF98D" w:rsidR="00F66674" w:rsidRPr="00455998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64C5C">
        <w:rPr>
          <w:rFonts w:ascii="Times New Roman" w:eastAsia="Times New Roman" w:hAnsi="Times New Roman" w:cs="Times New Roman"/>
        </w:rPr>
        <w:t>3</w:t>
      </w:r>
      <w:r w:rsidR="009D4DD8">
        <w:rPr>
          <w:rFonts w:ascii="Times New Roman" w:eastAsia="Times New Roman" w:hAnsi="Times New Roman" w:cs="Times New Roman"/>
        </w:rPr>
        <w:t>:0</w:t>
      </w:r>
      <w:r w:rsidRPr="00A7508B">
        <w:rPr>
          <w:rFonts w:ascii="Times New Roman" w:eastAsia="Times New Roman" w:hAnsi="Times New Roman" w:cs="Times New Roman"/>
        </w:rPr>
        <w:t>0 – 4:30 p.m.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  <w:b/>
        </w:rPr>
        <w:t>Tour of Capitol</w:t>
      </w:r>
      <w:r w:rsidR="00464C5C">
        <w:rPr>
          <w:rFonts w:ascii="Times New Roman" w:eastAsia="Times New Roman" w:hAnsi="Times New Roman" w:cs="Times New Roman"/>
          <w:b/>
        </w:rPr>
        <w:t xml:space="preserve"> and Group Photo</w:t>
      </w:r>
      <w:r w:rsidRPr="00A7508B">
        <w:rPr>
          <w:rFonts w:ascii="Times New Roman" w:eastAsia="Times New Roman" w:hAnsi="Times New Roman" w:cs="Times New Roman"/>
          <w:b/>
        </w:rPr>
        <w:t xml:space="preserve"> – </w:t>
      </w:r>
      <w:r w:rsidRPr="00A7508B">
        <w:rPr>
          <w:rFonts w:ascii="Times New Roman" w:eastAsia="Times New Roman" w:hAnsi="Times New Roman" w:cs="Times New Roman"/>
          <w:b/>
          <w:i/>
          <w:u w:val="single"/>
        </w:rPr>
        <w:t>Details to be provided</w:t>
      </w:r>
      <w:r w:rsidRPr="004559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7FE3779" w14:textId="77777777" w:rsidR="00F66674" w:rsidRPr="0053123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14:paraId="2F7C459E" w14:textId="77777777" w:rsidR="0036333F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55998">
        <w:rPr>
          <w:rFonts w:ascii="Times New Roman" w:eastAsia="Times New Roman" w:hAnsi="Times New Roman" w:cs="Times New Roman"/>
        </w:rPr>
        <w:t>5:</w:t>
      </w:r>
      <w:r w:rsidR="00464C5C">
        <w:rPr>
          <w:rFonts w:ascii="Times New Roman" w:eastAsia="Times New Roman" w:hAnsi="Times New Roman" w:cs="Times New Roman"/>
        </w:rPr>
        <w:t>3</w:t>
      </w:r>
      <w:r w:rsidRPr="00455998">
        <w:rPr>
          <w:rFonts w:ascii="Times New Roman" w:eastAsia="Times New Roman" w:hAnsi="Times New Roman" w:cs="Times New Roman"/>
        </w:rPr>
        <w:t>0 – 7:</w:t>
      </w:r>
      <w:r w:rsidR="00464C5C">
        <w:rPr>
          <w:rFonts w:ascii="Times New Roman" w:eastAsia="Times New Roman" w:hAnsi="Times New Roman" w:cs="Times New Roman"/>
        </w:rPr>
        <w:t>0</w:t>
      </w:r>
      <w:r w:rsidRPr="00455998">
        <w:rPr>
          <w:rFonts w:ascii="Times New Roman" w:eastAsia="Times New Roman" w:hAnsi="Times New Roman" w:cs="Times New Roman"/>
        </w:rPr>
        <w:t>0 p.m.</w:t>
      </w:r>
      <w:r w:rsidRPr="00455998">
        <w:rPr>
          <w:rFonts w:ascii="Times New Roman" w:eastAsia="Times New Roman" w:hAnsi="Times New Roman" w:cs="Times New Roman"/>
        </w:rPr>
        <w:tab/>
      </w:r>
      <w:r w:rsidRPr="00455998">
        <w:rPr>
          <w:rFonts w:ascii="Times New Roman" w:eastAsia="Times New Roman" w:hAnsi="Times New Roman" w:cs="Times New Roman"/>
        </w:rPr>
        <w:tab/>
      </w:r>
      <w:r w:rsidR="00464C5C">
        <w:rPr>
          <w:rFonts w:ascii="Times New Roman" w:eastAsia="Times New Roman" w:hAnsi="Times New Roman" w:cs="Times New Roman"/>
        </w:rPr>
        <w:t>WSG Awards and Strategy Dinner</w:t>
      </w:r>
      <w:r w:rsidR="0036333F">
        <w:rPr>
          <w:rFonts w:ascii="Times New Roman" w:eastAsia="Times New Roman" w:hAnsi="Times New Roman" w:cs="Times New Roman"/>
        </w:rPr>
        <w:t>-</w:t>
      </w:r>
      <w:r w:rsidR="0036333F" w:rsidRPr="0036333F">
        <w:rPr>
          <w:rFonts w:ascii="Times New Roman" w:eastAsia="Times New Roman" w:hAnsi="Times New Roman" w:cs="Times New Roman"/>
          <w:i/>
          <w:iCs/>
        </w:rPr>
        <w:t xml:space="preserve"> </w:t>
      </w:r>
      <w:r w:rsidR="0036333F" w:rsidRPr="00A7508B">
        <w:rPr>
          <w:rFonts w:ascii="Times New Roman" w:eastAsia="Times New Roman" w:hAnsi="Times New Roman" w:cs="Times New Roman"/>
          <w:i/>
          <w:iCs/>
        </w:rPr>
        <w:t>Wisconsin Ballroo</w:t>
      </w:r>
      <w:r w:rsidR="0036333F">
        <w:rPr>
          <w:rFonts w:ascii="Times New Roman" w:eastAsia="Times New Roman" w:hAnsi="Times New Roman" w:cs="Times New Roman"/>
          <w:i/>
          <w:iCs/>
        </w:rPr>
        <w:t>m</w:t>
      </w:r>
    </w:p>
    <w:p w14:paraId="2EA2E0FE" w14:textId="009000D3" w:rsidR="00F66674" w:rsidRPr="00455998" w:rsidRDefault="00464C5C" w:rsidP="0036333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(Awards followed by Dinner)</w:t>
      </w:r>
    </w:p>
    <w:p w14:paraId="399E476A" w14:textId="45E65859" w:rsid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0D8185D" w14:textId="77777777" w:rsidR="006143AB" w:rsidRPr="00431ECD" w:rsidRDefault="006143AB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82690DE" w14:textId="7447E32E" w:rsidR="00F66674" w:rsidRPr="00223B61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Tuesday, February </w:t>
      </w:r>
      <w:r w:rsidR="00464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4A5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</w:t>
      </w:r>
      <w:r w:rsidR="00464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</w:t>
      </w:r>
    </w:p>
    <w:p w14:paraId="4A904294" w14:textId="437FC654" w:rsidR="00F66674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508B">
        <w:rPr>
          <w:rFonts w:ascii="Times New Roman" w:eastAsia="Times New Roman" w:hAnsi="Times New Roman" w:cs="Times New Roman"/>
          <w:sz w:val="20"/>
          <w:szCs w:val="20"/>
        </w:rPr>
        <w:t xml:space="preserve">7:30 – 9:00 a.m. </w:t>
      </w:r>
      <w:r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750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Breakfast* </w:t>
      </w:r>
      <w:r w:rsidRPr="00E96EB8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 xml:space="preserve">-- </w:t>
      </w:r>
      <w:r w:rsidR="0020240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Madison Ballroom </w:t>
      </w:r>
    </w:p>
    <w:p w14:paraId="17E84D33" w14:textId="77777777" w:rsidR="006143AB" w:rsidRPr="00E96EB8" w:rsidRDefault="006143AB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7030A0"/>
          <w:sz w:val="20"/>
          <w:szCs w:val="20"/>
        </w:rPr>
      </w:pPr>
    </w:p>
    <w:p w14:paraId="1B570EDF" w14:textId="1E2EE7FE" w:rsidR="00F66674" w:rsidRPr="00A7508B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2A1E">
        <w:rPr>
          <w:rFonts w:ascii="Times New Roman" w:eastAsia="Times New Roman" w:hAnsi="Times New Roman" w:cs="Times New Roman"/>
          <w:sz w:val="20"/>
          <w:szCs w:val="20"/>
        </w:rPr>
        <w:t>9:00 a.m. +</w:t>
      </w:r>
      <w:r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Pr="00A7508B">
        <w:rPr>
          <w:rFonts w:ascii="Times New Roman" w:eastAsia="Times New Roman" w:hAnsi="Times New Roman" w:cs="Times New Roman"/>
          <w:b/>
          <w:bCs/>
          <w:sz w:val="20"/>
          <w:szCs w:val="20"/>
        </w:rPr>
        <w:t>Meet with your representatives</w:t>
      </w:r>
      <w:r w:rsidRPr="00A7508B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A7508B">
        <w:rPr>
          <w:rFonts w:ascii="Times New Roman" w:eastAsia="Times New Roman" w:hAnsi="Times New Roman" w:cs="Times New Roman"/>
          <w:i/>
          <w:iCs/>
          <w:sz w:val="20"/>
          <w:szCs w:val="20"/>
        </w:rPr>
        <w:t>State Capitol Building</w:t>
      </w:r>
    </w:p>
    <w:p w14:paraId="75E23216" w14:textId="2968AA74" w:rsidR="00F66674" w:rsidRPr="00A7508B" w:rsidRDefault="00F66674" w:rsidP="00F6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FF7480" w14:textId="77777777" w:rsidR="00F66674" w:rsidRPr="00895972" w:rsidRDefault="00F66674" w:rsidP="00895972"/>
    <w:sectPr w:rsidR="00F66674" w:rsidRPr="00895972" w:rsidSect="00895972">
      <w:headerReference w:type="default" r:id="rId7"/>
      <w:footerReference w:type="default" r:id="rId8"/>
      <w:pgSz w:w="12240" w:h="15840"/>
      <w:pgMar w:top="720" w:right="1440" w:bottom="1440" w:left="864" w:header="432" w:footer="576" w:gutter="0"/>
      <w:pgBorders w:offsetFrom="page">
        <w:top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EF77C" w14:textId="77777777" w:rsidR="00A747FB" w:rsidRDefault="00A747FB" w:rsidP="00324F48">
      <w:r>
        <w:separator/>
      </w:r>
    </w:p>
  </w:endnote>
  <w:endnote w:type="continuationSeparator" w:id="0">
    <w:p w14:paraId="30C25AC2" w14:textId="77777777" w:rsidR="00A747FB" w:rsidRDefault="00A747FB" w:rsidP="0032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A77F" w14:textId="77777777" w:rsidR="00EE095D" w:rsidRPr="00EE095D" w:rsidRDefault="00EE095D" w:rsidP="00EE095D">
    <w:pPr>
      <w:pStyle w:val="Footer"/>
      <w:jc w:val="center"/>
      <w:rPr>
        <w:rFonts w:ascii="Arial Black" w:hAnsi="Arial Black"/>
        <w:i/>
        <w:iCs/>
        <w:sz w:val="18"/>
        <w:szCs w:val="18"/>
      </w:rPr>
    </w:pPr>
    <w:r w:rsidRPr="00EE095D">
      <w:rPr>
        <w:rFonts w:ascii="Arial Black" w:hAnsi="Arial Black"/>
        <w:i/>
        <w:iCs/>
        <w:sz w:val="18"/>
        <w:szCs w:val="18"/>
      </w:rPr>
      <w:t>Working Together to Better Our Future</w:t>
    </w:r>
  </w:p>
  <w:p w14:paraId="232E76A6" w14:textId="77777777" w:rsidR="00895972" w:rsidRPr="00EE095D" w:rsidRDefault="0089597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E7DE8" w14:textId="77777777" w:rsidR="00A747FB" w:rsidRDefault="00A747FB" w:rsidP="00324F48">
      <w:r>
        <w:separator/>
      </w:r>
    </w:p>
  </w:footnote>
  <w:footnote w:type="continuationSeparator" w:id="0">
    <w:p w14:paraId="078B2932" w14:textId="77777777" w:rsidR="00A747FB" w:rsidRDefault="00A747FB" w:rsidP="0032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E6E93" w14:textId="77777777" w:rsidR="00324F48" w:rsidRDefault="00EE095D" w:rsidP="00895972">
    <w:pPr>
      <w:pStyle w:val="Header"/>
      <w:jc w:val="center"/>
    </w:pPr>
    <w:r>
      <w:rPr>
        <w:rFonts w:ascii="Arial Black" w:hAnsi="Arial Black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771F00E" wp14:editId="691348D6">
          <wp:simplePos x="0" y="0"/>
          <wp:positionH relativeFrom="margin">
            <wp:posOffset>19050</wp:posOffset>
          </wp:positionH>
          <wp:positionV relativeFrom="margin">
            <wp:posOffset>-784860</wp:posOffset>
          </wp:positionV>
          <wp:extent cx="964565" cy="964565"/>
          <wp:effectExtent l="0" t="0" r="6985" b="6985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A4DD16" w14:textId="77777777" w:rsidR="00EE095D" w:rsidRDefault="00EE095D" w:rsidP="00895972">
    <w:pPr>
      <w:ind w:left="720"/>
      <w:rPr>
        <w:rFonts w:ascii="Arial Black" w:hAnsi="Arial Black"/>
        <w:u w:val="thick"/>
      </w:rPr>
    </w:pPr>
  </w:p>
  <w:p w14:paraId="30C26D1C" w14:textId="77777777" w:rsidR="00895972" w:rsidRDefault="00895972" w:rsidP="006D1136">
    <w:pPr>
      <w:rPr>
        <w:rFonts w:ascii="Arial Black" w:hAnsi="Arial Black"/>
        <w:u w:val="thick"/>
      </w:rPr>
    </w:pPr>
    <w:r w:rsidRPr="00AA5000">
      <w:rPr>
        <w:rFonts w:ascii="Arial Black" w:hAnsi="Arial Black"/>
        <w:u w:val="thick"/>
      </w:rPr>
      <w:t>Wisconsin Student Government</w:t>
    </w:r>
  </w:p>
  <w:p w14:paraId="2DE09607" w14:textId="77777777" w:rsidR="00895972" w:rsidRDefault="00895972" w:rsidP="00895972">
    <w:pPr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  <w:szCs w:val="16"/>
      </w:rPr>
      <w:t>Wisconsin Technical College Advocacy Group</w:t>
    </w:r>
  </w:p>
  <w:p w14:paraId="1BE84FA1" w14:textId="77777777" w:rsidR="00895972" w:rsidRDefault="00895972" w:rsidP="00895972">
    <w:pPr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  <w:szCs w:val="16"/>
      </w:rPr>
      <w:t>Established 1972</w:t>
    </w:r>
  </w:p>
  <w:p w14:paraId="3A439919" w14:textId="77777777" w:rsidR="00EE095D" w:rsidRPr="00AA5000" w:rsidRDefault="00EE095D" w:rsidP="00895972">
    <w:pPr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  <w:szCs w:val="16"/>
      </w:rPr>
      <w:t>www.wsgtech.com</w:t>
    </w:r>
  </w:p>
  <w:p w14:paraId="4E55241B" w14:textId="77777777" w:rsidR="00324F48" w:rsidRDefault="00324F48" w:rsidP="00895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24E7"/>
    <w:multiLevelType w:val="hybridMultilevel"/>
    <w:tmpl w:val="D3BC5B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74"/>
    <w:rsid w:val="00002021"/>
    <w:rsid w:val="00096623"/>
    <w:rsid w:val="00097E79"/>
    <w:rsid w:val="0020240A"/>
    <w:rsid w:val="0020276E"/>
    <w:rsid w:val="00324F48"/>
    <w:rsid w:val="0036333F"/>
    <w:rsid w:val="003C7165"/>
    <w:rsid w:val="00464C5C"/>
    <w:rsid w:val="004A5FDB"/>
    <w:rsid w:val="005473F7"/>
    <w:rsid w:val="00601149"/>
    <w:rsid w:val="006143AB"/>
    <w:rsid w:val="0067026C"/>
    <w:rsid w:val="00675D8D"/>
    <w:rsid w:val="006D1136"/>
    <w:rsid w:val="006F2A1E"/>
    <w:rsid w:val="00703F9D"/>
    <w:rsid w:val="007B7F26"/>
    <w:rsid w:val="00895972"/>
    <w:rsid w:val="009120C2"/>
    <w:rsid w:val="009D4DD8"/>
    <w:rsid w:val="00A7071F"/>
    <w:rsid w:val="00A747FB"/>
    <w:rsid w:val="00AA5000"/>
    <w:rsid w:val="00C73B12"/>
    <w:rsid w:val="00EE095D"/>
    <w:rsid w:val="00F66674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71E81"/>
  <w15:chartTrackingRefBased/>
  <w15:docId w15:val="{D4B183A1-FD38-4FEA-A3F1-5EA1AA1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00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0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0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0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0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0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0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0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0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00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0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00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00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00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00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00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00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00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000"/>
    <w:pPr>
      <w:spacing w:after="0"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50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A5000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0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500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A5000"/>
    <w:rPr>
      <w:b/>
      <w:bCs/>
    </w:rPr>
  </w:style>
  <w:style w:type="character" w:styleId="Emphasis">
    <w:name w:val="Emphasis"/>
    <w:basedOn w:val="DefaultParagraphFont"/>
    <w:uiPriority w:val="20"/>
    <w:qFormat/>
    <w:rsid w:val="00AA5000"/>
    <w:rPr>
      <w:i/>
      <w:iCs/>
    </w:rPr>
  </w:style>
  <w:style w:type="paragraph" w:styleId="NoSpacing">
    <w:name w:val="No Spacing"/>
    <w:uiPriority w:val="1"/>
    <w:qFormat/>
    <w:rsid w:val="00AA5000"/>
  </w:style>
  <w:style w:type="paragraph" w:styleId="Quote">
    <w:name w:val="Quote"/>
    <w:basedOn w:val="Normal"/>
    <w:next w:val="Normal"/>
    <w:link w:val="QuoteChar"/>
    <w:uiPriority w:val="29"/>
    <w:qFormat/>
    <w:rsid w:val="00AA5000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A50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000"/>
    <w:pPr>
      <w:spacing w:before="100" w:beforeAutospacing="1" w:after="240" w:line="240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0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500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A500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500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A500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A500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0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24F48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24F48"/>
  </w:style>
  <w:style w:type="paragraph" w:styleId="Footer">
    <w:name w:val="footer"/>
    <w:basedOn w:val="Normal"/>
    <w:link w:val="FooterChar"/>
    <w:uiPriority w:val="99"/>
    <w:unhideWhenUsed/>
    <w:rsid w:val="00324F48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2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go%20-%20New%20Templates%20-%20Feb%202011\Logo%20&amp;%20Slogan%202021%20Submissions%20and%20Official\Letterhead%201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1 General</Template>
  <TotalTime>10</TotalTime>
  <Pages>2</Pages>
  <Words>246</Words>
  <Characters>1442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Barke test</dc:creator>
  <cp:keywords/>
  <dc:description/>
  <cp:lastModifiedBy>Brooks, Katie</cp:lastModifiedBy>
  <cp:revision>3</cp:revision>
  <cp:lastPrinted>2021-07-26T20:55:00Z</cp:lastPrinted>
  <dcterms:created xsi:type="dcterms:W3CDTF">2023-02-17T05:47:00Z</dcterms:created>
  <dcterms:modified xsi:type="dcterms:W3CDTF">2023-02-17T15:43:00Z</dcterms:modified>
</cp:coreProperties>
</file>